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A91A" w14:textId="1C127100" w:rsidR="00F360C9" w:rsidRDefault="00101060" w:rsidP="00F34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E64D7B" w:rsidRPr="00F360C9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выявлены нарушения </w:t>
      </w:r>
      <w:r w:rsidR="00C232FC">
        <w:rPr>
          <w:rFonts w:ascii="Times New Roman" w:hAnsi="Times New Roman" w:cs="Times New Roman"/>
          <w:b/>
          <w:sz w:val="28"/>
          <w:szCs w:val="28"/>
        </w:rPr>
        <w:t xml:space="preserve">налогового </w:t>
      </w:r>
      <w:r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14:paraId="70B35800" w14:textId="77777777" w:rsidR="00E84177" w:rsidRDefault="00E8417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C647B" w14:textId="0691121A" w:rsidR="00E84177" w:rsidRPr="00075DAB" w:rsidRDefault="00E8417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Орджоникидзевского района проведена проверка</w:t>
      </w:r>
      <w:r w:rsidR="003E6516">
        <w:rPr>
          <w:rFonts w:ascii="Times New Roman" w:hAnsi="Times New Roman" w:cs="Times New Roman"/>
          <w:sz w:val="28"/>
          <w:szCs w:val="28"/>
        </w:rPr>
        <w:t xml:space="preserve"> соблюдения образовательными учреждениями Орджоникидзевского района налогового законодательства. </w:t>
      </w:r>
    </w:p>
    <w:p w14:paraId="3C0A37BA" w14:textId="5E2B6A0E" w:rsidR="00F360C9" w:rsidRDefault="00A35D1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475A" w:rsidRPr="00F341A4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823157">
        <w:rPr>
          <w:rFonts w:ascii="Times New Roman" w:hAnsi="Times New Roman" w:cs="Times New Roman"/>
          <w:sz w:val="28"/>
          <w:szCs w:val="28"/>
        </w:rPr>
        <w:t xml:space="preserve">вопреки нормам действующего </w:t>
      </w:r>
      <w:r w:rsidR="003E6516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82315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E6516">
        <w:rPr>
          <w:rFonts w:ascii="Times New Roman" w:hAnsi="Times New Roman" w:cs="Times New Roman"/>
          <w:sz w:val="28"/>
          <w:szCs w:val="28"/>
        </w:rPr>
        <w:t xml:space="preserve"> у образовательных учреждений района имеется задолженность по уплате страховых взносов </w:t>
      </w:r>
      <w:r w:rsidR="00192248" w:rsidRPr="00192248">
        <w:rPr>
          <w:rFonts w:ascii="Times New Roman" w:hAnsi="Times New Roman" w:cs="Times New Roman"/>
          <w:sz w:val="28"/>
          <w:szCs w:val="28"/>
        </w:rPr>
        <w:t>на обязательное пенсионное страхование, социальное страхование на случай временной нетрудоспособности и в связи с материнством, медицинское страхование</w:t>
      </w:r>
      <w:r w:rsidR="00B641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858E85" w14:textId="034F03DA" w:rsidR="0061668F" w:rsidRDefault="0055112D" w:rsidP="0061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закона потребовано прокурором Орджоникидзевского района во внесенн</w:t>
      </w:r>
      <w:r w:rsidR="008B646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015">
        <w:rPr>
          <w:rFonts w:ascii="Times New Roman" w:hAnsi="Times New Roman" w:cs="Times New Roman"/>
          <w:sz w:val="28"/>
          <w:szCs w:val="28"/>
        </w:rPr>
        <w:t>представлени</w:t>
      </w:r>
      <w:r w:rsidR="008B6466">
        <w:rPr>
          <w:rFonts w:ascii="Times New Roman" w:hAnsi="Times New Roman" w:cs="Times New Roman"/>
          <w:sz w:val="28"/>
          <w:szCs w:val="28"/>
        </w:rPr>
        <w:t>и</w:t>
      </w:r>
      <w:r w:rsidR="00E242AF">
        <w:rPr>
          <w:rFonts w:ascii="Times New Roman" w:hAnsi="Times New Roman" w:cs="Times New Roman"/>
          <w:sz w:val="28"/>
          <w:szCs w:val="28"/>
        </w:rPr>
        <w:t xml:space="preserve"> руководителю Управления образования Администрации Орджоникидзевско</w:t>
      </w:r>
      <w:bookmarkStart w:id="0" w:name="_GoBack"/>
      <w:bookmarkEnd w:id="0"/>
      <w:r w:rsidR="00E242AF">
        <w:rPr>
          <w:rFonts w:ascii="Times New Roman" w:hAnsi="Times New Roman" w:cs="Times New Roman"/>
          <w:sz w:val="28"/>
          <w:szCs w:val="28"/>
        </w:rPr>
        <w:t>го района</w:t>
      </w:r>
      <w:r w:rsidR="008B6466">
        <w:rPr>
          <w:rFonts w:ascii="Times New Roman" w:hAnsi="Times New Roman" w:cs="Times New Roman"/>
          <w:sz w:val="28"/>
          <w:szCs w:val="28"/>
        </w:rPr>
        <w:t>.</w:t>
      </w:r>
    </w:p>
    <w:p w14:paraId="09537E4B" w14:textId="1C1FCC7C" w:rsidR="00E242AF" w:rsidRDefault="00E242AF" w:rsidP="0061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образовательными организациями погашена задолженность по страховым взносам в размере более 1,3 млн. рублей. </w:t>
      </w:r>
    </w:p>
    <w:p w14:paraId="10BED070" w14:textId="77777777" w:rsidR="00E242AF" w:rsidRDefault="00E242AF" w:rsidP="004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56BA31" w14:textId="0276559B" w:rsidR="00437A7E" w:rsidRPr="00F341A4" w:rsidRDefault="00686835" w:rsidP="004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015">
        <w:rPr>
          <w:rFonts w:ascii="Times New Roman" w:hAnsi="Times New Roman" w:cs="Times New Roman"/>
          <w:sz w:val="28"/>
          <w:szCs w:val="28"/>
        </w:rPr>
        <w:t xml:space="preserve">рокурор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7C54">
        <w:rPr>
          <w:rFonts w:ascii="Times New Roman" w:hAnsi="Times New Roman" w:cs="Times New Roman"/>
          <w:sz w:val="28"/>
          <w:szCs w:val="28"/>
        </w:rPr>
        <w:t xml:space="preserve">       </w:t>
      </w:r>
      <w:r w:rsidR="00420015">
        <w:rPr>
          <w:rFonts w:ascii="Times New Roman" w:hAnsi="Times New Roman" w:cs="Times New Roman"/>
          <w:sz w:val="28"/>
          <w:szCs w:val="28"/>
        </w:rPr>
        <w:t xml:space="preserve"> </w:t>
      </w:r>
      <w:r w:rsidR="00DE7C54">
        <w:rPr>
          <w:rFonts w:ascii="Times New Roman" w:hAnsi="Times New Roman" w:cs="Times New Roman"/>
          <w:sz w:val="28"/>
          <w:szCs w:val="28"/>
        </w:rPr>
        <w:t>Е.А. Иванов</w:t>
      </w:r>
    </w:p>
    <w:sectPr w:rsidR="00437A7E" w:rsidRPr="00F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E"/>
    <w:rsid w:val="00075DAB"/>
    <w:rsid w:val="0008210D"/>
    <w:rsid w:val="00101060"/>
    <w:rsid w:val="001326B4"/>
    <w:rsid w:val="00192248"/>
    <w:rsid w:val="001E100D"/>
    <w:rsid w:val="002128A7"/>
    <w:rsid w:val="002500B7"/>
    <w:rsid w:val="0028058C"/>
    <w:rsid w:val="002F1EEA"/>
    <w:rsid w:val="003E6516"/>
    <w:rsid w:val="00420015"/>
    <w:rsid w:val="00437A7E"/>
    <w:rsid w:val="0055112D"/>
    <w:rsid w:val="0056752E"/>
    <w:rsid w:val="0061668F"/>
    <w:rsid w:val="00686835"/>
    <w:rsid w:val="00744954"/>
    <w:rsid w:val="007A6499"/>
    <w:rsid w:val="007C78A2"/>
    <w:rsid w:val="00823157"/>
    <w:rsid w:val="008953EA"/>
    <w:rsid w:val="008B6466"/>
    <w:rsid w:val="009D475A"/>
    <w:rsid w:val="00A35D17"/>
    <w:rsid w:val="00A71B63"/>
    <w:rsid w:val="00AF0152"/>
    <w:rsid w:val="00B509CE"/>
    <w:rsid w:val="00B641E8"/>
    <w:rsid w:val="00BF3AD8"/>
    <w:rsid w:val="00C035B3"/>
    <w:rsid w:val="00C232FC"/>
    <w:rsid w:val="00C42325"/>
    <w:rsid w:val="00C87160"/>
    <w:rsid w:val="00C942AF"/>
    <w:rsid w:val="00D33F7D"/>
    <w:rsid w:val="00DA6B3C"/>
    <w:rsid w:val="00DE7C54"/>
    <w:rsid w:val="00E242AF"/>
    <w:rsid w:val="00E64D7B"/>
    <w:rsid w:val="00E84177"/>
    <w:rsid w:val="00ED5B42"/>
    <w:rsid w:val="00F341A4"/>
    <w:rsid w:val="00F360C9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6AAD"/>
  <w15:chartTrackingRefBased/>
  <w15:docId w15:val="{2CA0BE11-5D81-4269-8A2E-EE8834F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15</cp:revision>
  <cp:lastPrinted>2023-10-24T03:58:00Z</cp:lastPrinted>
  <dcterms:created xsi:type="dcterms:W3CDTF">2021-07-30T02:22:00Z</dcterms:created>
  <dcterms:modified xsi:type="dcterms:W3CDTF">2023-10-24T04:11:00Z</dcterms:modified>
</cp:coreProperties>
</file>